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11" w:rsidRDefault="00F54911" w:rsidP="00F54911">
      <w:pPr>
        <w:jc w:val="center"/>
      </w:pPr>
      <w:bookmarkStart w:id="0" w:name="_GoBack"/>
      <w:bookmarkEnd w:id="0"/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jc w:val="center"/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  <w:r>
        <w:rPr>
          <w:b/>
        </w:rPr>
        <w:t>ETIKETTERING OG INDLÆGSSEDDEL</w:t>
      </w:r>
    </w:p>
    <w:p w:rsidR="00F54911" w:rsidRDefault="00F54911" w:rsidP="00F54911">
      <w:pPr>
        <w:spacing w:line="240" w:lineRule="auto"/>
        <w:jc w:val="center"/>
      </w:pPr>
    </w:p>
    <w:p w:rsidR="00F54911" w:rsidRDefault="00F54911" w:rsidP="00F54911">
      <w:pPr>
        <w:pStyle w:val="Slutnotetekst"/>
      </w:pPr>
      <w:r>
        <w:br w:type="page"/>
      </w: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  <w:r w:rsidRPr="0057268B">
        <w:rPr>
          <w:b/>
        </w:rPr>
        <w:t>A.</w:t>
      </w:r>
      <w:r>
        <w:rPr>
          <w:b/>
        </w:rPr>
        <w:t xml:space="preserve"> ETIKETTERING</w:t>
      </w: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br w:type="page"/>
      </w:r>
      <w:r>
        <w:rPr>
          <w:b/>
        </w:rPr>
        <w:lastRenderedPageBreak/>
        <w:t>&lt;OPLYSNINGER, DER SKAL ANFØRES PÅ DEN YDRE EMBALLAGE&gt;</w:t>
      </w: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>&lt;OG&gt;PÅ DEN INDRE EMBALLAGE&gt;</w:t>
      </w: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sym w:font="Symbol" w:char="F07B"/>
      </w:r>
      <w:r>
        <w:rPr>
          <w:b/>
        </w:rPr>
        <w:t>ART/TYPE</w:t>
      </w:r>
      <w:r>
        <w:rPr>
          <w:b/>
        </w:rPr>
        <w:sym w:font="Symbol" w:char="F07D"/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1.</w:t>
      </w:r>
      <w:r>
        <w:rPr>
          <w:b/>
        </w:rPr>
        <w:tab/>
        <w:t>VETERINÆRLÆGEMIDLETS NAVN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2.</w:t>
      </w:r>
      <w:r>
        <w:rPr>
          <w:b/>
        </w:rPr>
        <w:tab/>
        <w:t xml:space="preserve">ANGIVELSE AF AKTIVE STOFFER 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  <w:t>LÆGEMIDDELFORM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4.</w:t>
      </w:r>
      <w:r>
        <w:rPr>
          <w:b/>
        </w:rPr>
        <w:tab/>
        <w:t>PAKNINGSSTØRRELSE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5.</w:t>
      </w:r>
      <w:r>
        <w:rPr>
          <w:b/>
        </w:rPr>
        <w:tab/>
        <w:t xml:space="preserve">DYREARTER 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6.</w:t>
      </w:r>
      <w:r>
        <w:rPr>
          <w:b/>
        </w:rPr>
        <w:tab/>
        <w:t>INDIKATION(ER)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7.</w:t>
      </w:r>
      <w:r>
        <w:rPr>
          <w:b/>
        </w:rPr>
        <w:tab/>
        <w:t>ANVENDELSESMÅDE OG INDGIVELSESVEJ(E)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8.</w:t>
      </w:r>
      <w:r>
        <w:rPr>
          <w:b/>
        </w:rPr>
        <w:tab/>
        <w:t>TILBAGEHOLDELSESTID</w:t>
      </w:r>
      <w:r w:rsidR="005A3109">
        <w:rPr>
          <w:b/>
        </w:rPr>
        <w:t>(ER)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highlight w:val="lightGray"/>
        </w:rPr>
      </w:pPr>
      <w:r>
        <w:rPr>
          <w:b/>
        </w:rPr>
        <w:t>9.</w:t>
      </w:r>
      <w:r>
        <w:rPr>
          <w:b/>
        </w:rPr>
        <w:tab/>
        <w:t>SÆRLIG(E) ADVARSEL/ADVARSLER, OM NØDVENDIGT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10.</w:t>
      </w:r>
      <w:r>
        <w:rPr>
          <w:b/>
        </w:rPr>
        <w:tab/>
        <w:t>UDLØBSDATO</w:t>
      </w:r>
    </w:p>
    <w:p w:rsidR="00F54911" w:rsidRPr="00491D6A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11.</w:t>
      </w:r>
      <w:r>
        <w:rPr>
          <w:b/>
        </w:rPr>
        <w:tab/>
        <w:t>SÆRLIGE OPBEVARINGSBETINGELSER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12.</w:t>
      </w:r>
      <w:r>
        <w:rPr>
          <w:b/>
        </w:rPr>
        <w:tab/>
        <w:t>EVENTUELLE SÆRLIGE FORHOLDSREGLER VED BORTSKAFFELSE AF UBRUGTE LÆGEMIDLER ELLER AFFALD FRA SÅDANNE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rPr>
          <w:b/>
        </w:rPr>
        <w:t>13.</w:t>
      </w:r>
      <w:r>
        <w:rPr>
          <w:b/>
        </w:rPr>
        <w:tab/>
        <w:t>TEKSTEN “TIL DYR” SAMT BETINGELSER ELLER BEGRÆNSNINGER FOR UDLEVERING OG BRUG, OM NØDVENDIGT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14.</w:t>
      </w:r>
      <w:r>
        <w:rPr>
          <w:b/>
        </w:rPr>
        <w:tab/>
        <w:t>TEKSTEN “OPBEVARES UTILGÆNGELIGT FOR BØRN”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15.</w:t>
      </w:r>
      <w:r>
        <w:rPr>
          <w:b/>
        </w:rPr>
        <w:tab/>
        <w:t xml:space="preserve">NAVN OG ADRESSE PÅ INDEHAVEREN AF MARKEDSFØRINGSTILLADELSEN 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16.</w:t>
      </w:r>
      <w:r>
        <w:rPr>
          <w:b/>
        </w:rPr>
        <w:tab/>
        <w:t xml:space="preserve">MARKEDSFØRINGSTILLADELSENS NUMMER (NUMRE) 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17.</w:t>
      </w:r>
      <w:r>
        <w:rPr>
          <w:b/>
        </w:rPr>
        <w:tab/>
        <w:t>FREMSTILLERENS BATCHNUMMER</w:t>
      </w:r>
    </w:p>
    <w:p w:rsidR="00F54911" w:rsidRPr="00491D6A" w:rsidRDefault="00F54911" w:rsidP="00F54911">
      <w:pPr>
        <w:spacing w:line="240" w:lineRule="auto"/>
      </w:pPr>
    </w:p>
    <w:p w:rsidR="00F54911" w:rsidRPr="00491D6A" w:rsidRDefault="00F54911" w:rsidP="00F54911">
      <w:pPr>
        <w:spacing w:line="240" w:lineRule="auto"/>
      </w:pPr>
    </w:p>
    <w:p w:rsidR="00F54911" w:rsidRPr="00491D6A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 w:rsidRPr="00DD482B">
        <w:rPr>
          <w:b/>
        </w:rPr>
        <w:t>18.</w:t>
      </w:r>
      <w:r w:rsidRPr="00DD482B">
        <w:rPr>
          <w:b/>
        </w:rPr>
        <w:tab/>
        <w:t>VARENUMMER</w:t>
      </w:r>
    </w:p>
    <w:p w:rsidR="00F54911" w:rsidRPr="00491D6A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br w:type="page"/>
      </w:r>
      <w:r>
        <w:rPr>
          <w:b/>
        </w:rPr>
        <w:lastRenderedPageBreak/>
        <w:t>MINDSTEKRAV TIL OPLYSNINGER PÅ SMÅ INDRE PAKNINGER</w:t>
      </w: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{</w:t>
      </w:r>
      <w:r>
        <w:rPr>
          <w:b/>
        </w:rPr>
        <w:t>ART/TYPE</w:t>
      </w:r>
      <w:r>
        <w:t>}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1.</w:t>
      </w:r>
      <w:r>
        <w:rPr>
          <w:b/>
        </w:rPr>
        <w:tab/>
        <w:t>VETERINÆRLÆGEMIDLETS NAVN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2.</w:t>
      </w:r>
      <w:r>
        <w:rPr>
          <w:b/>
        </w:rPr>
        <w:tab/>
        <w:t>MÆNGDEN AF AKTIVT STOF (AKTIVE STOFFER)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  <w:t>PAKNINGSSTØRRELSE ANGIVET SOM VÆGT, VOLUMEN ELLER ANTAL DOSER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  <w:ind w:left="567" w:hanging="567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4.</w:t>
      </w:r>
      <w:r>
        <w:rPr>
          <w:b/>
        </w:rPr>
        <w:tab/>
        <w:t>INDGIVELSESVEJ(E)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5.</w:t>
      </w:r>
      <w:r>
        <w:rPr>
          <w:b/>
        </w:rPr>
        <w:tab/>
        <w:t>TILBAGEHOLDELSESTID</w:t>
      </w:r>
      <w:r w:rsidR="005A3109">
        <w:rPr>
          <w:b/>
        </w:rPr>
        <w:t>(ER)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6.</w:t>
      </w:r>
      <w:r>
        <w:rPr>
          <w:b/>
        </w:rPr>
        <w:tab/>
        <w:t>BATCHNUMMER</w:t>
      </w:r>
    </w:p>
    <w:p w:rsidR="00F54911" w:rsidRDefault="00F54911" w:rsidP="00F54911">
      <w:pPr>
        <w:spacing w:line="240" w:lineRule="auto"/>
      </w:pPr>
    </w:p>
    <w:p w:rsidR="00F54911" w:rsidRPr="00491D6A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7.</w:t>
      </w:r>
      <w:r>
        <w:rPr>
          <w:b/>
        </w:rPr>
        <w:tab/>
        <w:t>UDLØBSDATO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8.</w:t>
      </w:r>
      <w:r>
        <w:rPr>
          <w:b/>
        </w:rPr>
        <w:tab/>
        <w:t>TEKSTEN ”TIL DYR”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MINDSTEKRAV TIL OPLYSNINGER PÅ BLISTERKORT ELLER BLISTERSTRIPS</w:t>
      </w: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{</w:t>
      </w:r>
      <w:r>
        <w:rPr>
          <w:b/>
        </w:rPr>
        <w:t>ART/TYPE</w:t>
      </w:r>
      <w:r>
        <w:t>}</w:t>
      </w:r>
    </w:p>
    <w:p w:rsidR="00F54911" w:rsidRDefault="00F54911" w:rsidP="00F54911">
      <w:pPr>
        <w:spacing w:line="240" w:lineRule="auto"/>
      </w:pPr>
    </w:p>
    <w:p w:rsidR="00F54911" w:rsidRPr="008734DC" w:rsidRDefault="00F54911" w:rsidP="00F54911">
      <w:pPr>
        <w:spacing w:line="240" w:lineRule="auto"/>
        <w:rPr>
          <w:sz w:val="24"/>
          <w:szCs w:val="24"/>
        </w:rPr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1.</w:t>
      </w:r>
      <w:r>
        <w:rPr>
          <w:b/>
        </w:rPr>
        <w:tab/>
        <w:t>VETERINÆRLÆGEMIDLETS NAVN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2.</w:t>
      </w:r>
      <w:r>
        <w:rPr>
          <w:b/>
        </w:rPr>
        <w:tab/>
        <w:t>NAVN PÅ INDEHAVEREN AF MARKEDSFØRINGSTILLADELSEN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  <w:t>UDLØBSDATO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highlight w:val="lightGray"/>
        </w:rPr>
      </w:pPr>
      <w:r>
        <w:rPr>
          <w:b/>
        </w:rPr>
        <w:t>4.</w:t>
      </w:r>
      <w:r>
        <w:rPr>
          <w:b/>
        </w:rPr>
        <w:tab/>
        <w:t>BATCHNUMMER</w:t>
      </w:r>
    </w:p>
    <w:p w:rsidR="00F54911" w:rsidRPr="00491D6A" w:rsidRDefault="00F54911" w:rsidP="00F54911">
      <w:pPr>
        <w:spacing w:line="240" w:lineRule="auto"/>
      </w:pPr>
    </w:p>
    <w:p w:rsidR="00F54911" w:rsidRPr="00491D6A" w:rsidRDefault="00F54911" w:rsidP="00F54911">
      <w:pPr>
        <w:spacing w:line="240" w:lineRule="auto"/>
      </w:pPr>
    </w:p>
    <w:p w:rsidR="00F54911" w:rsidRDefault="00F54911" w:rsidP="00F5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</w:rPr>
      </w:pPr>
      <w:r>
        <w:rPr>
          <w:b/>
        </w:rPr>
        <w:t>5.</w:t>
      </w:r>
      <w:r>
        <w:rPr>
          <w:b/>
        </w:rPr>
        <w:tab/>
        <w:t>TEKSTEN ”TIL DYR”</w:t>
      </w:r>
    </w:p>
    <w:p w:rsidR="00F54911" w:rsidRDefault="00F54911" w:rsidP="00F54911">
      <w:pPr>
        <w:spacing w:line="240" w:lineRule="auto"/>
        <w:rPr>
          <w:b/>
        </w:rPr>
      </w:pPr>
      <w:r>
        <w:rPr>
          <w:b/>
        </w:rPr>
        <w:br w:type="page"/>
      </w: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  <w:rPr>
          <w:b/>
        </w:rPr>
      </w:pPr>
    </w:p>
    <w:p w:rsidR="00F54911" w:rsidRDefault="00F54911" w:rsidP="00F54911">
      <w:pPr>
        <w:spacing w:line="240" w:lineRule="auto"/>
        <w:jc w:val="center"/>
      </w:pPr>
      <w:r>
        <w:rPr>
          <w:b/>
        </w:rPr>
        <w:t>I</w:t>
      </w:r>
      <w:r>
        <w:rPr>
          <w:b/>
          <w:szCs w:val="22"/>
        </w:rPr>
        <w:t>ND</w:t>
      </w:r>
      <w:r>
        <w:rPr>
          <w:b/>
        </w:rPr>
        <w:t>LÆGSSEDDEL</w:t>
      </w:r>
    </w:p>
    <w:p w:rsidR="00F54911" w:rsidRDefault="00F54911" w:rsidP="00F54911">
      <w:pPr>
        <w:tabs>
          <w:tab w:val="left" w:pos="0"/>
        </w:tabs>
        <w:spacing w:line="240" w:lineRule="auto"/>
        <w:jc w:val="center"/>
      </w:pPr>
      <w:r>
        <w:br w:type="page"/>
      </w:r>
      <w:r>
        <w:rPr>
          <w:b/>
        </w:rPr>
        <w:lastRenderedPageBreak/>
        <w:t>INDLÆGSSEDDEL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  <w:ind w:left="567" w:hanging="567"/>
        <w:rPr>
          <w:b/>
        </w:rPr>
      </w:pPr>
      <w:r>
        <w:rPr>
          <w:b/>
        </w:rPr>
        <w:t>1.</w:t>
      </w:r>
      <w:r>
        <w:rPr>
          <w:b/>
        </w:rPr>
        <w:tab/>
        <w:t xml:space="preserve">NAVN OG ADRESSE PÅ INDEHAVEREN AF MARKEDSFØRINGSTILLADELSEN SAMT PÅ DEN INDEHAVER AF VIRKSOMHEDSGODKENDELSE, SOM ER ANSVARLIG FOR BATCHFRIGIVELSE, HVIS FORSKELLIG HERFRA 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  <w:ind w:left="567" w:hanging="567"/>
        <w:rPr>
          <w:b/>
        </w:rPr>
      </w:pPr>
      <w:r>
        <w:rPr>
          <w:b/>
        </w:rPr>
        <w:t>2.</w:t>
      </w:r>
      <w:r>
        <w:rPr>
          <w:b/>
        </w:rPr>
        <w:tab/>
        <w:t>VETERINÆRLÆGEMIDLETS NAVN</w:t>
      </w:r>
    </w:p>
    <w:p w:rsidR="00F54911" w:rsidRDefault="00F54911" w:rsidP="00F54911">
      <w:pPr>
        <w:spacing w:line="240" w:lineRule="auto"/>
        <w:ind w:left="567" w:hanging="567"/>
        <w:rPr>
          <w:b/>
        </w:rPr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  <w:t>ANGIVELSE AF DE(T) AKTIVE STOF(FER) OG ANDRE INDHOLDSSTOFFER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  <w:ind w:left="567" w:hanging="567"/>
        <w:rPr>
          <w:b/>
        </w:rPr>
      </w:pPr>
      <w:r>
        <w:rPr>
          <w:b/>
        </w:rPr>
        <w:t>4.</w:t>
      </w:r>
      <w:r>
        <w:rPr>
          <w:b/>
        </w:rPr>
        <w:tab/>
        <w:t>INDIKATIONER</w:t>
      </w:r>
    </w:p>
    <w:p w:rsidR="00F54911" w:rsidRDefault="00F54911" w:rsidP="00F54911">
      <w:pPr>
        <w:spacing w:line="240" w:lineRule="auto"/>
        <w:ind w:left="567" w:hanging="567"/>
        <w:rPr>
          <w:b/>
        </w:rPr>
      </w:pPr>
    </w:p>
    <w:p w:rsidR="00F54911" w:rsidRDefault="00F54911" w:rsidP="00F54911">
      <w:pPr>
        <w:spacing w:line="240" w:lineRule="auto"/>
        <w:ind w:left="567" w:hanging="567"/>
        <w:rPr>
          <w:b/>
        </w:rPr>
      </w:pPr>
    </w:p>
    <w:p w:rsidR="00F54911" w:rsidRDefault="00F54911" w:rsidP="00F54911">
      <w:pPr>
        <w:spacing w:line="240" w:lineRule="auto"/>
        <w:ind w:left="567" w:hanging="567"/>
        <w:rPr>
          <w:b/>
        </w:rPr>
      </w:pPr>
      <w:r>
        <w:rPr>
          <w:b/>
        </w:rPr>
        <w:t>5.</w:t>
      </w:r>
      <w:r>
        <w:rPr>
          <w:b/>
        </w:rPr>
        <w:tab/>
        <w:t xml:space="preserve">KONTRAINDIKATIONER </w:t>
      </w:r>
    </w:p>
    <w:p w:rsidR="00F54911" w:rsidRDefault="00F54911" w:rsidP="00F54911">
      <w:pPr>
        <w:spacing w:line="240" w:lineRule="auto"/>
        <w:ind w:left="567" w:hanging="567"/>
        <w:rPr>
          <w:b/>
        </w:rPr>
      </w:pPr>
    </w:p>
    <w:p w:rsidR="00F54911" w:rsidRDefault="00F54911" w:rsidP="00F54911">
      <w:pPr>
        <w:spacing w:line="240" w:lineRule="auto"/>
        <w:ind w:left="567" w:hanging="567"/>
        <w:rPr>
          <w:b/>
        </w:rPr>
      </w:pPr>
    </w:p>
    <w:p w:rsidR="00F54911" w:rsidRDefault="00F54911" w:rsidP="00F54911">
      <w:pPr>
        <w:spacing w:line="240" w:lineRule="auto"/>
        <w:ind w:left="567" w:hanging="567"/>
        <w:rPr>
          <w:b/>
        </w:rPr>
      </w:pPr>
      <w:r>
        <w:rPr>
          <w:b/>
        </w:rPr>
        <w:t>6.</w:t>
      </w:r>
      <w:r>
        <w:rPr>
          <w:b/>
        </w:rPr>
        <w:tab/>
        <w:t>BIVIRKNINGER</w:t>
      </w:r>
    </w:p>
    <w:p w:rsidR="00F54911" w:rsidRDefault="00F54911" w:rsidP="00F54911">
      <w:pPr>
        <w:spacing w:line="240" w:lineRule="auto"/>
        <w:ind w:left="567" w:hanging="567"/>
        <w:rPr>
          <w:b/>
        </w:rPr>
      </w:pPr>
    </w:p>
    <w:p w:rsidR="00F54911" w:rsidRDefault="00F54911" w:rsidP="00F54911">
      <w:pPr>
        <w:spacing w:line="240" w:lineRule="auto"/>
        <w:rPr>
          <w:sz w:val="24"/>
          <w:szCs w:val="24"/>
        </w:rPr>
      </w:pPr>
    </w:p>
    <w:p w:rsidR="00F54911" w:rsidRDefault="00F54911" w:rsidP="00F54911">
      <w:pPr>
        <w:spacing w:line="240" w:lineRule="auto"/>
        <w:ind w:left="567" w:hanging="567"/>
        <w:rPr>
          <w:b/>
        </w:rPr>
      </w:pPr>
      <w:r>
        <w:rPr>
          <w:b/>
        </w:rPr>
        <w:t xml:space="preserve">7. </w:t>
      </w:r>
      <w:r>
        <w:rPr>
          <w:b/>
        </w:rPr>
        <w:tab/>
        <w:t>DYREARTER</w:t>
      </w:r>
    </w:p>
    <w:p w:rsidR="00F54911" w:rsidRDefault="00F54911" w:rsidP="00F54911">
      <w:pPr>
        <w:spacing w:line="240" w:lineRule="auto"/>
        <w:ind w:left="567" w:hanging="567"/>
        <w:rPr>
          <w:b/>
        </w:rPr>
      </w:pPr>
    </w:p>
    <w:p w:rsidR="00F54911" w:rsidRDefault="00F54911" w:rsidP="00F54911">
      <w:pPr>
        <w:spacing w:line="240" w:lineRule="auto"/>
        <w:ind w:left="567" w:hanging="567"/>
        <w:rPr>
          <w:b/>
        </w:rPr>
      </w:pPr>
    </w:p>
    <w:p w:rsidR="00F54911" w:rsidRDefault="00F54911" w:rsidP="00F54911">
      <w:pPr>
        <w:spacing w:line="240" w:lineRule="auto"/>
        <w:ind w:left="567" w:hanging="567"/>
        <w:rPr>
          <w:b/>
        </w:rPr>
      </w:pPr>
      <w:r>
        <w:rPr>
          <w:b/>
        </w:rPr>
        <w:t xml:space="preserve">8. </w:t>
      </w:r>
      <w:r>
        <w:rPr>
          <w:b/>
        </w:rPr>
        <w:tab/>
        <w:t>DOSERING FOR HVER DYREART, ANVENDELSESMÅDE OG INDGIVELSESVEJ(E)</w:t>
      </w:r>
    </w:p>
    <w:p w:rsidR="00F54911" w:rsidRDefault="00F54911" w:rsidP="00F54911">
      <w:pPr>
        <w:spacing w:line="240" w:lineRule="auto"/>
        <w:rPr>
          <w:i/>
          <w:color w:val="008000"/>
        </w:rPr>
      </w:pPr>
    </w:p>
    <w:p w:rsidR="00F54911" w:rsidRDefault="00F54911" w:rsidP="00F54911">
      <w:pPr>
        <w:spacing w:line="240" w:lineRule="auto"/>
        <w:ind w:left="567" w:hanging="567"/>
        <w:rPr>
          <w:b/>
        </w:rPr>
      </w:pPr>
    </w:p>
    <w:p w:rsidR="00F54911" w:rsidRDefault="00F54911" w:rsidP="00F54911">
      <w:pPr>
        <w:spacing w:line="240" w:lineRule="auto"/>
        <w:ind w:left="567" w:hanging="567"/>
        <w:rPr>
          <w:b/>
        </w:rPr>
      </w:pPr>
      <w:r>
        <w:rPr>
          <w:b/>
        </w:rPr>
        <w:t>9.</w:t>
      </w:r>
      <w:r>
        <w:rPr>
          <w:b/>
        </w:rPr>
        <w:tab/>
        <w:t>OPLYSNINGER OM KORREKT ANVENDELSE</w:t>
      </w:r>
    </w:p>
    <w:p w:rsidR="00F54911" w:rsidRDefault="00F54911" w:rsidP="00F54911">
      <w:pPr>
        <w:spacing w:line="240" w:lineRule="auto"/>
        <w:ind w:left="567" w:hanging="567"/>
        <w:rPr>
          <w:b/>
        </w:rPr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  <w:ind w:left="567" w:hanging="567"/>
        <w:rPr>
          <w:b/>
        </w:rPr>
      </w:pPr>
      <w:r>
        <w:rPr>
          <w:b/>
        </w:rPr>
        <w:t>10.</w:t>
      </w:r>
      <w:r>
        <w:rPr>
          <w:b/>
        </w:rPr>
        <w:tab/>
        <w:t>TILBAGEHOLDELSESTID</w:t>
      </w:r>
      <w:r w:rsidR="005A3109">
        <w:rPr>
          <w:b/>
        </w:rPr>
        <w:t>(ER)</w:t>
      </w:r>
    </w:p>
    <w:p w:rsidR="00F54911" w:rsidRDefault="00F54911" w:rsidP="00F54911">
      <w:pPr>
        <w:spacing w:line="240" w:lineRule="auto"/>
        <w:ind w:left="567" w:hanging="567"/>
        <w:rPr>
          <w:b/>
        </w:rPr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  <w:ind w:left="567" w:hanging="567"/>
        <w:rPr>
          <w:b/>
        </w:rPr>
      </w:pPr>
      <w:r>
        <w:rPr>
          <w:b/>
        </w:rPr>
        <w:t>11.</w:t>
      </w:r>
      <w:r>
        <w:rPr>
          <w:b/>
        </w:rPr>
        <w:tab/>
        <w:t>EVENTUELLE SÆRLIGE FORHOLDSREGLER VEDRØRENDE OPBEVARING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  <w:ind w:left="567" w:hanging="567"/>
      </w:pPr>
    </w:p>
    <w:p w:rsidR="00F54911" w:rsidRDefault="00F54911" w:rsidP="00F54911">
      <w:pPr>
        <w:spacing w:line="240" w:lineRule="auto"/>
        <w:ind w:left="567" w:hanging="567"/>
      </w:pPr>
      <w:r>
        <w:rPr>
          <w:b/>
        </w:rPr>
        <w:t>12.</w:t>
      </w:r>
      <w:r>
        <w:rPr>
          <w:b/>
        </w:rPr>
        <w:tab/>
        <w:t>SÆRLIG(E) ADVARSEL/ADVARSLER</w:t>
      </w: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  <w:ind w:left="567" w:hanging="567"/>
        <w:rPr>
          <w:b/>
        </w:rPr>
      </w:pPr>
      <w:r>
        <w:rPr>
          <w:b/>
        </w:rPr>
        <w:t>13.</w:t>
      </w:r>
      <w:r>
        <w:rPr>
          <w:b/>
        </w:rPr>
        <w:tab/>
        <w:t>EVENTUELLE SÆRLIGE FORHOLDSREGLER VED BORTSKAFFELSE AF UBRUGTE LÆGEMIDLER ELLER AFFALD FRA SÅDANNE, OM NØDVENDIGT</w:t>
      </w:r>
    </w:p>
    <w:p w:rsidR="00F54911" w:rsidRDefault="00F54911" w:rsidP="00F54911">
      <w:pPr>
        <w:spacing w:line="240" w:lineRule="auto"/>
        <w:ind w:left="567" w:hanging="567"/>
        <w:rPr>
          <w:b/>
        </w:rPr>
      </w:pPr>
    </w:p>
    <w:p w:rsidR="00F54911" w:rsidRDefault="00F54911" w:rsidP="00F54911">
      <w:pPr>
        <w:spacing w:line="240" w:lineRule="auto"/>
      </w:pPr>
    </w:p>
    <w:p w:rsidR="00F54911" w:rsidRDefault="00F54911" w:rsidP="00F54911">
      <w:pPr>
        <w:spacing w:line="240" w:lineRule="auto"/>
        <w:ind w:left="567" w:hanging="567"/>
        <w:rPr>
          <w:b/>
        </w:rPr>
      </w:pPr>
      <w:r>
        <w:rPr>
          <w:b/>
        </w:rPr>
        <w:t>14.</w:t>
      </w:r>
      <w:r>
        <w:rPr>
          <w:b/>
        </w:rPr>
        <w:tab/>
        <w:t>DATO FOR SENESTE REVISION AF INDLÆGSSEDLEN</w:t>
      </w:r>
    </w:p>
    <w:p w:rsidR="00F54911" w:rsidRDefault="00F54911" w:rsidP="00F54911">
      <w:pPr>
        <w:spacing w:line="240" w:lineRule="auto"/>
        <w:ind w:left="567" w:hanging="567"/>
        <w:rPr>
          <w:b/>
        </w:rPr>
      </w:pPr>
    </w:p>
    <w:p w:rsidR="00F54911" w:rsidRDefault="00F54911" w:rsidP="00F54911">
      <w:pPr>
        <w:tabs>
          <w:tab w:val="clear" w:pos="567"/>
        </w:tabs>
        <w:spacing w:line="240" w:lineRule="auto"/>
        <w:ind w:right="-318"/>
      </w:pPr>
    </w:p>
    <w:p w:rsidR="00F54911" w:rsidRDefault="00F54911" w:rsidP="00F54911">
      <w:pPr>
        <w:tabs>
          <w:tab w:val="clear" w:pos="567"/>
        </w:tabs>
        <w:spacing w:line="240" w:lineRule="auto"/>
        <w:ind w:right="-318"/>
      </w:pPr>
    </w:p>
    <w:p w:rsidR="00F54911" w:rsidRDefault="00F54911" w:rsidP="00F54911">
      <w:pPr>
        <w:spacing w:line="240" w:lineRule="auto"/>
        <w:ind w:left="567" w:hanging="567"/>
        <w:rPr>
          <w:b/>
        </w:rPr>
      </w:pPr>
      <w:r>
        <w:t>&lt;</w:t>
      </w:r>
      <w:r>
        <w:rPr>
          <w:b/>
        </w:rPr>
        <w:t>15.</w:t>
      </w:r>
      <w:r>
        <w:rPr>
          <w:b/>
        </w:rPr>
        <w:tab/>
        <w:t>ANDRE OPLYSNINGER</w:t>
      </w:r>
      <w:r>
        <w:t>&gt;</w:t>
      </w:r>
    </w:p>
    <w:p w:rsidR="00F54911" w:rsidRDefault="00F54911" w:rsidP="00F54911">
      <w:pPr>
        <w:spacing w:line="240" w:lineRule="auto"/>
      </w:pPr>
    </w:p>
    <w:p w:rsidR="00EC2A6B" w:rsidRDefault="00EC2A6B"/>
    <w:sectPr w:rsidR="00EC2A6B" w:rsidSect="00B46D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E8" w:rsidRDefault="00C963E8" w:rsidP="00A05D73">
      <w:pPr>
        <w:spacing w:line="240" w:lineRule="auto"/>
      </w:pPr>
      <w:r>
        <w:separator/>
      </w:r>
    </w:p>
  </w:endnote>
  <w:endnote w:type="continuationSeparator" w:id="0">
    <w:p w:rsidR="00C963E8" w:rsidRDefault="00C963E8" w:rsidP="00A05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34" w:rsidRDefault="0017253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BE" w:rsidRPr="00674744" w:rsidRDefault="006C470F">
    <w:pPr>
      <w:pStyle w:val="Sidefod"/>
      <w:tabs>
        <w:tab w:val="clear" w:pos="8930"/>
        <w:tab w:val="right" w:pos="8931"/>
      </w:tabs>
      <w:rPr>
        <w:rStyle w:val="Sidetal"/>
        <w:rFonts w:ascii="Times New Roman" w:hAnsi="Times New Roman"/>
      </w:rPr>
    </w:pPr>
  </w:p>
  <w:p w:rsidR="00E378BE" w:rsidRPr="00674744" w:rsidRDefault="00730B0F">
    <w:pPr>
      <w:pStyle w:val="Sidefod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674744">
      <w:rPr>
        <w:rStyle w:val="Sidetal"/>
        <w:rFonts w:ascii="Times New Roman" w:hAnsi="Times New Roman"/>
      </w:rPr>
      <w:fldChar w:fldCharType="begin"/>
    </w:r>
    <w:r w:rsidR="00F54911" w:rsidRPr="00674744">
      <w:rPr>
        <w:rStyle w:val="Sidetal"/>
        <w:rFonts w:ascii="Times New Roman" w:hAnsi="Times New Roman"/>
      </w:rPr>
      <w:instrText xml:space="preserve"> PAGE </w:instrText>
    </w:r>
    <w:r w:rsidRPr="00674744">
      <w:rPr>
        <w:rStyle w:val="Sidetal"/>
        <w:rFonts w:ascii="Times New Roman" w:hAnsi="Times New Roman"/>
      </w:rPr>
      <w:fldChar w:fldCharType="separate"/>
    </w:r>
    <w:r w:rsidR="006C470F">
      <w:rPr>
        <w:rStyle w:val="Sidetal"/>
        <w:rFonts w:ascii="Times New Roman" w:hAnsi="Times New Roman"/>
        <w:noProof/>
      </w:rPr>
      <w:t>4</w:t>
    </w:r>
    <w:r w:rsidRPr="00674744">
      <w:rPr>
        <w:rStyle w:val="Sidetal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BE" w:rsidRDefault="006C470F">
    <w:pPr>
      <w:pStyle w:val="Sidefod"/>
      <w:tabs>
        <w:tab w:val="clear" w:pos="8930"/>
        <w:tab w:val="right" w:pos="8931"/>
      </w:tabs>
      <w:rPr>
        <w:rStyle w:val="Sidetal"/>
      </w:rPr>
    </w:pPr>
  </w:p>
  <w:p w:rsidR="00E378BE" w:rsidRDefault="00730B0F">
    <w:pPr>
      <w:pStyle w:val="Sidefod"/>
      <w:tabs>
        <w:tab w:val="clear" w:pos="8930"/>
        <w:tab w:val="right" w:pos="8931"/>
      </w:tabs>
      <w:jc w:val="center"/>
    </w:pPr>
    <w:r>
      <w:rPr>
        <w:rStyle w:val="Sidetal"/>
      </w:rPr>
      <w:fldChar w:fldCharType="begin"/>
    </w:r>
    <w:r w:rsidR="00F54911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C470F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E8" w:rsidRDefault="00C963E8" w:rsidP="00A05D73">
      <w:pPr>
        <w:spacing w:line="240" w:lineRule="auto"/>
      </w:pPr>
      <w:r>
        <w:separator/>
      </w:r>
    </w:p>
  </w:footnote>
  <w:footnote w:type="continuationSeparator" w:id="0">
    <w:p w:rsidR="00C963E8" w:rsidRDefault="00C963E8" w:rsidP="00A05D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34" w:rsidRDefault="0017253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34" w:rsidRDefault="0017253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34" w:rsidRDefault="0017253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11"/>
    <w:rsid w:val="00090B50"/>
    <w:rsid w:val="001166BC"/>
    <w:rsid w:val="00125834"/>
    <w:rsid w:val="00172534"/>
    <w:rsid w:val="00184036"/>
    <w:rsid w:val="001D3C85"/>
    <w:rsid w:val="0020603E"/>
    <w:rsid w:val="0026136F"/>
    <w:rsid w:val="002E483A"/>
    <w:rsid w:val="00441B0E"/>
    <w:rsid w:val="00461CE3"/>
    <w:rsid w:val="00510022"/>
    <w:rsid w:val="00524D52"/>
    <w:rsid w:val="00587D2D"/>
    <w:rsid w:val="005A3109"/>
    <w:rsid w:val="005A3E1A"/>
    <w:rsid w:val="006373CD"/>
    <w:rsid w:val="00641F22"/>
    <w:rsid w:val="006C470F"/>
    <w:rsid w:val="00730B0F"/>
    <w:rsid w:val="008550AA"/>
    <w:rsid w:val="008D6164"/>
    <w:rsid w:val="009700D4"/>
    <w:rsid w:val="00A05D73"/>
    <w:rsid w:val="00B1404F"/>
    <w:rsid w:val="00C50C27"/>
    <w:rsid w:val="00C963E8"/>
    <w:rsid w:val="00CD15D5"/>
    <w:rsid w:val="00CF612C"/>
    <w:rsid w:val="00D84EC7"/>
    <w:rsid w:val="00EC2A6B"/>
    <w:rsid w:val="00EF1512"/>
    <w:rsid w:val="00F54911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19DF76-C294-4473-9562-4CB545B7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11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F5491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Arial" w:hAnsi="Arial"/>
      <w:sz w:val="16"/>
    </w:rPr>
  </w:style>
  <w:style w:type="character" w:customStyle="1" w:styleId="SidefodTegn">
    <w:name w:val="Sidefod Tegn"/>
    <w:basedOn w:val="Standardskrifttypeiafsnit"/>
    <w:link w:val="Sidefod"/>
    <w:rsid w:val="00F54911"/>
    <w:rPr>
      <w:rFonts w:ascii="Arial" w:eastAsia="Times New Roman" w:hAnsi="Arial" w:cs="Times New Roman"/>
      <w:sz w:val="16"/>
      <w:szCs w:val="20"/>
    </w:rPr>
  </w:style>
  <w:style w:type="paragraph" w:styleId="Slutnotetekst">
    <w:name w:val="endnote text"/>
    <w:basedOn w:val="Normal"/>
    <w:link w:val="SlutnotetekstTegn"/>
    <w:semiHidden/>
    <w:rsid w:val="00F54911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semiHidden/>
    <w:rsid w:val="00F54911"/>
    <w:rPr>
      <w:rFonts w:ascii="Times New Roman" w:eastAsia="Times New Roman" w:hAnsi="Times New Roman" w:cs="Times New Roman"/>
      <w:szCs w:val="20"/>
    </w:rPr>
  </w:style>
  <w:style w:type="character" w:styleId="Sidetal">
    <w:name w:val="page number"/>
    <w:basedOn w:val="Standardskrifttypeiafsnit"/>
    <w:rsid w:val="00F54911"/>
  </w:style>
  <w:style w:type="paragraph" w:styleId="Sidehoved">
    <w:name w:val="header"/>
    <w:basedOn w:val="Normal"/>
    <w:link w:val="SidehovedTegn"/>
    <w:uiPriority w:val="99"/>
    <w:semiHidden/>
    <w:unhideWhenUsed/>
    <w:rsid w:val="00172534"/>
    <w:pPr>
      <w:tabs>
        <w:tab w:val="clear" w:pos="567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253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Agerholm Larsen</dc:creator>
  <cp:keywords/>
  <dc:description/>
  <cp:lastModifiedBy>Pia Mentz</cp:lastModifiedBy>
  <cp:revision>2</cp:revision>
  <dcterms:created xsi:type="dcterms:W3CDTF">2017-04-18T08:33:00Z</dcterms:created>
  <dcterms:modified xsi:type="dcterms:W3CDTF">2017-04-18T08:33:00Z</dcterms:modified>
</cp:coreProperties>
</file>